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84" w:rsidRPr="009A6F30" w:rsidRDefault="00873984" w:rsidP="00873984">
      <w:pPr>
        <w:spacing w:before="100" w:beforeAutospacing="1" w:after="100" w:afterAutospacing="1"/>
        <w:jc w:val="right"/>
        <w:outlineLvl w:val="2"/>
        <w:rPr>
          <w:b/>
          <w:bCs/>
        </w:rPr>
      </w:pPr>
      <w:r w:rsidRPr="009A6F30">
        <w:rPr>
          <w:b/>
          <w:bCs/>
        </w:rPr>
        <w:t>ПРОЕКТ</w:t>
      </w:r>
    </w:p>
    <w:p w:rsidR="00032414" w:rsidRPr="009A6F30" w:rsidRDefault="00032414" w:rsidP="00032414">
      <w:pPr>
        <w:jc w:val="right"/>
        <w:outlineLvl w:val="2"/>
        <w:rPr>
          <w:b/>
          <w:bCs/>
        </w:rPr>
      </w:pPr>
      <w:r w:rsidRPr="009A6F30">
        <w:rPr>
          <w:b/>
          <w:bCs/>
        </w:rPr>
        <w:t>Рассылка:</w:t>
      </w:r>
    </w:p>
    <w:p w:rsidR="00032414" w:rsidRPr="009A6F30" w:rsidRDefault="00032414" w:rsidP="00032414">
      <w:pPr>
        <w:jc w:val="right"/>
        <w:outlineLvl w:val="2"/>
        <w:rPr>
          <w:b/>
          <w:bCs/>
        </w:rPr>
      </w:pPr>
      <w:r w:rsidRPr="009A6F30">
        <w:rPr>
          <w:b/>
          <w:bCs/>
        </w:rPr>
        <w:t>МКУ «Управление культуры» - 1</w:t>
      </w:r>
    </w:p>
    <w:p w:rsidR="00032414" w:rsidRPr="009A6F30" w:rsidRDefault="00032414" w:rsidP="00032414">
      <w:pPr>
        <w:jc w:val="right"/>
        <w:outlineLvl w:val="2"/>
        <w:rPr>
          <w:b/>
          <w:bCs/>
        </w:rPr>
      </w:pPr>
      <w:r w:rsidRPr="009A6F30">
        <w:rPr>
          <w:b/>
          <w:bCs/>
        </w:rPr>
        <w:t xml:space="preserve"> МКУ «Управление образования»-1</w:t>
      </w:r>
    </w:p>
    <w:p w:rsidR="00032414" w:rsidRPr="009A6F30" w:rsidRDefault="00032414" w:rsidP="00032414">
      <w:pPr>
        <w:jc w:val="right"/>
        <w:outlineLvl w:val="2"/>
        <w:rPr>
          <w:b/>
          <w:bCs/>
        </w:rPr>
      </w:pPr>
      <w:r w:rsidRPr="009A6F30">
        <w:rPr>
          <w:b/>
          <w:bCs/>
        </w:rPr>
        <w:t xml:space="preserve"> Управление по выполнению полномочий МО ГП  « п. Оссора» - 1</w:t>
      </w:r>
    </w:p>
    <w:p w:rsidR="00032414" w:rsidRPr="009A6F30" w:rsidRDefault="00032414" w:rsidP="00032414">
      <w:pPr>
        <w:jc w:val="right"/>
        <w:outlineLvl w:val="2"/>
        <w:rPr>
          <w:b/>
          <w:bCs/>
        </w:rPr>
      </w:pPr>
      <w:r w:rsidRPr="009A6F30">
        <w:rPr>
          <w:b/>
          <w:bCs/>
        </w:rPr>
        <w:t xml:space="preserve">Совет депутатов – 1 </w:t>
      </w:r>
    </w:p>
    <w:p w:rsidR="00032414" w:rsidRPr="009A6F30" w:rsidRDefault="00032414" w:rsidP="00873984">
      <w:pPr>
        <w:spacing w:before="100" w:beforeAutospacing="1" w:after="100" w:afterAutospacing="1"/>
        <w:jc w:val="right"/>
        <w:outlineLvl w:val="2"/>
        <w:rPr>
          <w:b/>
          <w:bCs/>
        </w:rPr>
      </w:pPr>
      <w:r w:rsidRPr="009A6F30">
        <w:rPr>
          <w:b/>
          <w:bCs/>
        </w:rPr>
        <w:t xml:space="preserve"> </w:t>
      </w:r>
    </w:p>
    <w:p w:rsidR="00873984" w:rsidRPr="009A6F30" w:rsidRDefault="00873984" w:rsidP="00873984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9A6F30">
        <w:rPr>
          <w:b/>
          <w:bCs/>
        </w:rPr>
        <w:t>ПОСТАНОВЛЕНИЕ</w:t>
      </w:r>
    </w:p>
    <w:p w:rsidR="00873984" w:rsidRPr="009A6F30" w:rsidRDefault="00873984" w:rsidP="00873984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873984" w:rsidRPr="009A6F30" w:rsidRDefault="00873984" w:rsidP="00873984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9A6F30">
        <w:rPr>
          <w:b/>
          <w:bCs/>
        </w:rPr>
        <w:t>от ___________ 2019 года                                                 № _____</w:t>
      </w:r>
    </w:p>
    <w:p w:rsidR="00873984" w:rsidRPr="009A6F30" w:rsidRDefault="00873984" w:rsidP="00873984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873984" w:rsidRPr="009A6F30" w:rsidRDefault="00873984" w:rsidP="00873984">
      <w:pPr>
        <w:widowControl w:val="0"/>
        <w:rPr>
          <w:b/>
        </w:rPr>
      </w:pPr>
    </w:p>
    <w:p w:rsidR="00873984" w:rsidRPr="009A6F30" w:rsidRDefault="00873984" w:rsidP="00873984">
      <w:pPr>
        <w:widowControl w:val="0"/>
      </w:pPr>
      <w:r w:rsidRPr="009A6F30">
        <w:t xml:space="preserve">«О наделении  сектора по закупкам </w:t>
      </w:r>
    </w:p>
    <w:p w:rsidR="00873984" w:rsidRPr="009A6F30" w:rsidRDefault="00873984" w:rsidP="00873984">
      <w:pPr>
        <w:widowControl w:val="0"/>
      </w:pPr>
      <w:r w:rsidRPr="009A6F30">
        <w:t xml:space="preserve">аппарата администрации Карагинского </w:t>
      </w:r>
    </w:p>
    <w:p w:rsidR="00873984" w:rsidRPr="009A6F30" w:rsidRDefault="00873984" w:rsidP="00873984">
      <w:pPr>
        <w:widowControl w:val="0"/>
      </w:pPr>
      <w:r w:rsidRPr="009A6F30">
        <w:t xml:space="preserve">муниципального района полномочиями </w:t>
      </w:r>
    </w:p>
    <w:p w:rsidR="00873984" w:rsidRPr="009A6F30" w:rsidRDefault="00873984" w:rsidP="00873984">
      <w:pPr>
        <w:widowControl w:val="0"/>
      </w:pPr>
      <w:r w:rsidRPr="009A6F30">
        <w:t xml:space="preserve">на планирование и  осуществление закупок </w:t>
      </w:r>
    </w:p>
    <w:p w:rsidR="00873984" w:rsidRPr="009A6F30" w:rsidRDefault="00873984" w:rsidP="00873984">
      <w:pPr>
        <w:widowControl w:val="0"/>
      </w:pPr>
      <w:r w:rsidRPr="009A6F30">
        <w:t xml:space="preserve">товаров, работ, услуг для обеспечения </w:t>
      </w:r>
    </w:p>
    <w:p w:rsidR="00873984" w:rsidRPr="009A6F30" w:rsidRDefault="00873984" w:rsidP="00873984">
      <w:pPr>
        <w:widowControl w:val="0"/>
        <w:rPr>
          <w:shd w:val="clear" w:color="auto" w:fill="FFFFFF"/>
        </w:rPr>
      </w:pPr>
      <w:r w:rsidRPr="009A6F30">
        <w:t xml:space="preserve">муниципальных нужд заказчиков </w:t>
      </w:r>
      <w:r w:rsidRPr="009A6F30">
        <w:rPr>
          <w:shd w:val="clear" w:color="auto" w:fill="FFFFFF"/>
        </w:rPr>
        <w:t xml:space="preserve"> </w:t>
      </w:r>
    </w:p>
    <w:p w:rsidR="00873984" w:rsidRPr="009A6F30" w:rsidRDefault="00873984" w:rsidP="00873984">
      <w:pPr>
        <w:widowControl w:val="0"/>
        <w:rPr>
          <w:shd w:val="clear" w:color="auto" w:fill="FFFFFF"/>
        </w:rPr>
      </w:pPr>
      <w:r w:rsidRPr="009A6F30">
        <w:rPr>
          <w:shd w:val="clear" w:color="auto" w:fill="FFFFFF"/>
        </w:rPr>
        <w:t>Карагинского муниципального района»</w:t>
      </w:r>
    </w:p>
    <w:p w:rsidR="00873984" w:rsidRPr="009A6F30" w:rsidRDefault="00873984" w:rsidP="00873984">
      <w:pPr>
        <w:widowControl w:val="0"/>
        <w:jc w:val="center"/>
      </w:pPr>
    </w:p>
    <w:p w:rsidR="00873984" w:rsidRPr="009A6F30" w:rsidRDefault="00873984" w:rsidP="00873984">
      <w:pPr>
        <w:ind w:firstLine="708"/>
        <w:jc w:val="both"/>
        <w:rPr>
          <w:rFonts w:eastAsia="Calibri"/>
          <w:lang w:eastAsia="en-US"/>
        </w:rPr>
      </w:pPr>
    </w:p>
    <w:p w:rsidR="00873984" w:rsidRPr="009A6F30" w:rsidRDefault="00873984" w:rsidP="00873984">
      <w:pPr>
        <w:ind w:firstLine="708"/>
        <w:jc w:val="both"/>
        <w:rPr>
          <w:rFonts w:eastAsia="Calibri"/>
          <w:lang w:eastAsia="en-US"/>
        </w:rPr>
      </w:pPr>
      <w:r w:rsidRPr="009A6F30">
        <w:rPr>
          <w:rFonts w:eastAsia="Calibri"/>
          <w:lang w:eastAsia="en-US"/>
        </w:rPr>
        <w:t xml:space="preserve"> В соответствии с частями 5 и 10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в  целях установления единого порядка в распределении полномочий муниципальных бюджетных учреждений, казенных учреждений и иных получателей средств бюджета  Карагинского муниципального района, бюджета муниципального образования городского поселения « п. Оссора» и межбюджетных трансфертов иных бюджетов бюджетной системы Российской Федерации при осуществлении закупок товаров, работ, услуг для обеспечения муниципальных нужд заказчиков Карагинского муниципального района</w:t>
      </w:r>
    </w:p>
    <w:p w:rsidR="00873984" w:rsidRPr="009A6F30" w:rsidRDefault="00873984" w:rsidP="00873984">
      <w:pPr>
        <w:ind w:right="141"/>
        <w:jc w:val="center"/>
        <w:rPr>
          <w:rFonts w:eastAsia="Calibri"/>
          <w:lang w:eastAsia="en-US"/>
        </w:rPr>
      </w:pPr>
      <w:r w:rsidRPr="009A6F30">
        <w:rPr>
          <w:rFonts w:eastAsia="Calibri"/>
          <w:lang w:eastAsia="en-US"/>
        </w:rPr>
        <w:t xml:space="preserve"> </w:t>
      </w:r>
    </w:p>
    <w:p w:rsidR="00873984" w:rsidRPr="009A6F30" w:rsidRDefault="00873984" w:rsidP="00873984">
      <w:pPr>
        <w:ind w:right="141"/>
      </w:pPr>
      <w:r w:rsidRPr="009A6F30">
        <w:t>ПОСТАНОВЛЯЮ:</w:t>
      </w:r>
    </w:p>
    <w:p w:rsidR="00873984" w:rsidRPr="009A6F30" w:rsidRDefault="00873984" w:rsidP="00873984">
      <w:pPr>
        <w:ind w:firstLine="708"/>
        <w:jc w:val="both"/>
        <w:rPr>
          <w:rFonts w:eastAsia="Calibri"/>
          <w:lang w:eastAsia="en-US"/>
        </w:rPr>
      </w:pPr>
    </w:p>
    <w:p w:rsidR="00873984" w:rsidRPr="009A6F30" w:rsidRDefault="00873984" w:rsidP="00873984">
      <w:pPr>
        <w:ind w:firstLine="708"/>
        <w:jc w:val="both"/>
        <w:rPr>
          <w:color w:val="000000"/>
          <w:w w:val="109"/>
          <w:shd w:val="clear" w:color="auto" w:fill="FFFFFF"/>
        </w:rPr>
      </w:pPr>
      <w:r w:rsidRPr="009A6F30">
        <w:rPr>
          <w:rFonts w:eastAsia="Calibri"/>
          <w:lang w:eastAsia="en-US"/>
        </w:rPr>
        <w:t xml:space="preserve">1. Наделить  сектор по закупкам аппарата администрации Карагинского  муниципального района </w:t>
      </w:r>
      <w:r w:rsidRPr="009A6F30">
        <w:rPr>
          <w:color w:val="000000"/>
          <w:shd w:val="clear" w:color="auto" w:fill="FFFFFF"/>
        </w:rPr>
        <w:t xml:space="preserve">полномочиями  на планирование и осуществление закупок, включая определение поставщиков </w:t>
      </w:r>
      <w:r w:rsidRPr="009A6F30">
        <w:rPr>
          <w:rFonts w:eastAsia="Calibri"/>
          <w:lang w:eastAsia="en-US"/>
        </w:rPr>
        <w:t xml:space="preserve">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 для обеспечения муниципальных нужд заказчиков </w:t>
      </w:r>
      <w:r w:rsidRPr="009A6F30">
        <w:rPr>
          <w:shd w:val="clear" w:color="auto" w:fill="FFFFFF"/>
        </w:rPr>
        <w:t>Карагинского муниципального района</w:t>
      </w:r>
      <w:r w:rsidRPr="009A6F30">
        <w:rPr>
          <w:rFonts w:eastAsia="Calibri"/>
          <w:lang w:eastAsia="en-US"/>
        </w:rPr>
        <w:t xml:space="preserve">, </w:t>
      </w:r>
      <w:r w:rsidRPr="009A6F30">
        <w:rPr>
          <w:color w:val="000000"/>
          <w:shd w:val="clear" w:color="auto" w:fill="FFFFFF"/>
        </w:rPr>
        <w:t>в случае, если постановлением администрации Карагинского муниципального района все полномочия по определению поставщика (подрядчика, исполнителя) для обеспечения муниципальных нужд не возложены непосредственно на заказчиков</w:t>
      </w:r>
      <w:r w:rsidRPr="009A6F30">
        <w:rPr>
          <w:shd w:val="clear" w:color="auto" w:fill="FFFFFF"/>
        </w:rPr>
        <w:t xml:space="preserve"> Карагинского муниципального района</w:t>
      </w:r>
      <w:r w:rsidRPr="009A6F30">
        <w:rPr>
          <w:color w:val="000000"/>
          <w:w w:val="109"/>
          <w:shd w:val="clear" w:color="auto" w:fill="FFFFFF"/>
        </w:rPr>
        <w:t>.</w:t>
      </w:r>
    </w:p>
    <w:p w:rsidR="007330DE" w:rsidRDefault="00873984" w:rsidP="00873984">
      <w:pPr>
        <w:widowControl w:val="0"/>
        <w:jc w:val="both"/>
        <w:rPr>
          <w:rFonts w:eastAsia="Calibri"/>
          <w:lang w:eastAsia="en-US"/>
        </w:rPr>
      </w:pPr>
      <w:r w:rsidRPr="009A6F30">
        <w:rPr>
          <w:color w:val="000000"/>
          <w:w w:val="109"/>
          <w:shd w:val="clear" w:color="auto" w:fill="FFFFFF"/>
        </w:rPr>
        <w:t xml:space="preserve">      </w:t>
      </w:r>
      <w:r w:rsidRPr="009A6F30">
        <w:rPr>
          <w:rFonts w:eastAsia="Calibri"/>
          <w:lang w:eastAsia="en-US"/>
        </w:rPr>
        <w:t xml:space="preserve">2. Утвердить Порядок взаимодействия </w:t>
      </w:r>
      <w:r w:rsidRPr="009A6F30">
        <w:rPr>
          <w:shd w:val="clear" w:color="auto" w:fill="FFFFFF"/>
        </w:rPr>
        <w:t xml:space="preserve">заказчиков Карагинского муниципального района при осуществлении </w:t>
      </w:r>
      <w:r w:rsidRPr="009A6F30">
        <w:rPr>
          <w:rFonts w:eastAsia="Calibri"/>
          <w:lang w:eastAsia="en-US"/>
        </w:rPr>
        <w:t xml:space="preserve"> сектором </w:t>
      </w:r>
      <w:r w:rsidRPr="009A6F30">
        <w:t xml:space="preserve">по закупкам </w:t>
      </w:r>
      <w:r w:rsidR="007330DE">
        <w:t xml:space="preserve"> </w:t>
      </w:r>
      <w:r w:rsidRPr="009A6F30">
        <w:t>аппарата администрации Карагинского  муниципального района</w:t>
      </w:r>
      <w:r w:rsidRPr="009A6F30">
        <w:rPr>
          <w:rFonts w:eastAsia="Calibri"/>
          <w:lang w:eastAsia="en-US"/>
        </w:rPr>
        <w:t xml:space="preserve">  </w:t>
      </w:r>
      <w:r w:rsidRPr="009A6F30">
        <w:rPr>
          <w:color w:val="000000"/>
          <w:shd w:val="clear" w:color="auto" w:fill="FFFFFF"/>
        </w:rPr>
        <w:t>для обеспечения</w:t>
      </w:r>
      <w:r w:rsidRPr="009A6F30">
        <w:rPr>
          <w:rFonts w:eastAsia="Calibri"/>
          <w:lang w:eastAsia="en-US"/>
        </w:rPr>
        <w:t xml:space="preserve"> муниципальных нужд заказчиков </w:t>
      </w:r>
      <w:r w:rsidRPr="009A6F30">
        <w:rPr>
          <w:shd w:val="clear" w:color="auto" w:fill="FFFFFF"/>
        </w:rPr>
        <w:t xml:space="preserve">Карагинского муниципального района, согласно </w:t>
      </w:r>
      <w:r w:rsidRPr="009A6F30">
        <w:rPr>
          <w:rFonts w:eastAsia="Calibri"/>
          <w:lang w:eastAsia="en-US"/>
        </w:rPr>
        <w:t>приложению</w:t>
      </w:r>
      <w:r w:rsidR="004766EC">
        <w:rPr>
          <w:rFonts w:eastAsia="Calibri"/>
          <w:lang w:eastAsia="en-US"/>
        </w:rPr>
        <w:t xml:space="preserve"> № 1 </w:t>
      </w:r>
      <w:r w:rsidRPr="009A6F30">
        <w:rPr>
          <w:rFonts w:eastAsia="Calibri"/>
          <w:lang w:eastAsia="en-US"/>
        </w:rPr>
        <w:t xml:space="preserve"> к настоящему постановлению</w:t>
      </w:r>
      <w:r w:rsidR="007330DE">
        <w:rPr>
          <w:rFonts w:eastAsia="Calibri"/>
          <w:lang w:eastAsia="en-US"/>
        </w:rPr>
        <w:t>.</w:t>
      </w:r>
    </w:p>
    <w:p w:rsidR="004766EC" w:rsidRDefault="004766EC" w:rsidP="004766EC">
      <w:pPr>
        <w:widowControl w:val="0"/>
        <w:rPr>
          <w:shd w:val="clear" w:color="auto" w:fill="FFFFFF"/>
        </w:rPr>
      </w:pPr>
      <w:r>
        <w:rPr>
          <w:rFonts w:eastAsia="Calibri"/>
          <w:lang w:eastAsia="en-US"/>
        </w:rPr>
        <w:lastRenderedPageBreak/>
        <w:t xml:space="preserve">     3.  Утвердить  перечень </w:t>
      </w:r>
      <w:r w:rsidRPr="009A6F30">
        <w:t xml:space="preserve">заказчиков </w:t>
      </w:r>
      <w:r w:rsidRPr="009A6F30">
        <w:rPr>
          <w:shd w:val="clear" w:color="auto" w:fill="FFFFFF"/>
        </w:rPr>
        <w:t xml:space="preserve"> Карагинского муниципального района</w:t>
      </w:r>
      <w:r>
        <w:rPr>
          <w:shd w:val="clear" w:color="auto" w:fill="FFFFFF"/>
        </w:rPr>
        <w:t xml:space="preserve"> согласно приложению № 2 </w:t>
      </w:r>
      <w:r w:rsidRPr="009A6F30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>.</w:t>
      </w:r>
    </w:p>
    <w:p w:rsidR="004766EC" w:rsidRDefault="004766EC" w:rsidP="004766E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4. </w:t>
      </w:r>
      <w:r w:rsidR="00873984" w:rsidRPr="009A6F30">
        <w:rPr>
          <w:rFonts w:eastAsia="Calibri"/>
          <w:lang w:eastAsia="en-US"/>
        </w:rPr>
        <w:t xml:space="preserve"> Настоящее постановление вступает в силу с момента опубликования  в газете « Карагинские Вести».</w:t>
      </w:r>
    </w:p>
    <w:p w:rsidR="00873984" w:rsidRPr="004766EC" w:rsidRDefault="004766EC" w:rsidP="004766EC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5. </w:t>
      </w:r>
      <w:r w:rsidR="00873984" w:rsidRPr="009A6F30">
        <w:rPr>
          <w:rFonts w:eastAsia="Calibri"/>
          <w:lang w:eastAsia="en-US"/>
        </w:rPr>
        <w:t xml:space="preserve"> Контроль за исполнением настоящего   постановления оставляю за собой.</w:t>
      </w:r>
    </w:p>
    <w:p w:rsidR="00873984" w:rsidRPr="009A6F30" w:rsidRDefault="00873984" w:rsidP="00873984">
      <w:pPr>
        <w:widowControl w:val="0"/>
        <w:jc w:val="both"/>
      </w:pPr>
      <w:r w:rsidRPr="009A6F30">
        <w:tab/>
      </w:r>
    </w:p>
    <w:p w:rsidR="00873984" w:rsidRPr="009A6F30" w:rsidRDefault="00873984" w:rsidP="00873984">
      <w:pPr>
        <w:pStyle w:val="a3"/>
        <w:ind w:firstLine="720"/>
        <w:rPr>
          <w:sz w:val="24"/>
        </w:rPr>
      </w:pPr>
    </w:p>
    <w:p w:rsidR="00873984" w:rsidRPr="009A6F30" w:rsidRDefault="00873984" w:rsidP="00873984">
      <w:pPr>
        <w:pStyle w:val="a3"/>
        <w:ind w:firstLine="720"/>
        <w:rPr>
          <w:sz w:val="24"/>
        </w:rPr>
      </w:pPr>
    </w:p>
    <w:p w:rsidR="00873984" w:rsidRPr="009A6F30" w:rsidRDefault="00032414" w:rsidP="00873984">
      <w:pPr>
        <w:pStyle w:val="a3"/>
        <w:rPr>
          <w:sz w:val="24"/>
        </w:rPr>
      </w:pPr>
      <w:r w:rsidRPr="009A6F30">
        <w:rPr>
          <w:sz w:val="24"/>
        </w:rPr>
        <w:t>И.о. Главы</w:t>
      </w:r>
      <w:r w:rsidR="00873984" w:rsidRPr="009A6F30">
        <w:rPr>
          <w:sz w:val="24"/>
        </w:rPr>
        <w:t xml:space="preserve"> Карагинского </w:t>
      </w:r>
    </w:p>
    <w:p w:rsidR="00873984" w:rsidRPr="009A6F30" w:rsidRDefault="00032414" w:rsidP="00032414">
      <w:pPr>
        <w:pStyle w:val="a3"/>
        <w:tabs>
          <w:tab w:val="left" w:pos="6967"/>
        </w:tabs>
        <w:rPr>
          <w:sz w:val="24"/>
        </w:rPr>
      </w:pPr>
      <w:r w:rsidRPr="009A6F30">
        <w:rPr>
          <w:sz w:val="24"/>
        </w:rPr>
        <w:t>муниципального района</w:t>
      </w:r>
      <w:r w:rsidRPr="009A6F30">
        <w:rPr>
          <w:sz w:val="24"/>
        </w:rPr>
        <w:tab/>
        <w:t xml:space="preserve"> Т.А. Рубанова</w:t>
      </w:r>
    </w:p>
    <w:p w:rsidR="00873984" w:rsidRPr="009A6F30" w:rsidRDefault="00873984" w:rsidP="00873984">
      <w:pPr>
        <w:widowControl w:val="0"/>
        <w:jc w:val="both"/>
      </w:pPr>
    </w:p>
    <w:p w:rsidR="00873984" w:rsidRPr="009A6F30" w:rsidRDefault="00873984" w:rsidP="00873984">
      <w:pPr>
        <w:widowControl w:val="0"/>
        <w:jc w:val="both"/>
      </w:pPr>
    </w:p>
    <w:p w:rsidR="00873984" w:rsidRPr="009A6F30" w:rsidRDefault="00873984" w:rsidP="00873984">
      <w:pPr>
        <w:widowControl w:val="0"/>
        <w:jc w:val="both"/>
      </w:pPr>
    </w:p>
    <w:p w:rsidR="00873984" w:rsidRDefault="008B71C6" w:rsidP="00873984">
      <w:pPr>
        <w:widowControl w:val="0"/>
        <w:jc w:val="both"/>
      </w:pPr>
      <w:r>
        <w:t>Согласовано:</w:t>
      </w:r>
    </w:p>
    <w:p w:rsidR="008B71C6" w:rsidRPr="009A6F30" w:rsidRDefault="008B71C6" w:rsidP="008B71C6">
      <w:pPr>
        <w:widowControl w:val="0"/>
        <w:tabs>
          <w:tab w:val="left" w:pos="6368"/>
        </w:tabs>
        <w:jc w:val="both"/>
      </w:pPr>
      <w:r>
        <w:t>Руководитель аппарата АКМР</w:t>
      </w:r>
      <w:r>
        <w:tab/>
        <w:t xml:space="preserve"> А.Г. Метцгер</w:t>
      </w: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8B71C6" w:rsidRDefault="008B71C6" w:rsidP="00873984">
      <w:pPr>
        <w:widowControl w:val="0"/>
        <w:jc w:val="both"/>
        <w:rPr>
          <w:sz w:val="16"/>
          <w:szCs w:val="16"/>
        </w:rPr>
      </w:pPr>
    </w:p>
    <w:p w:rsidR="008B71C6" w:rsidRDefault="008B71C6" w:rsidP="00873984">
      <w:pPr>
        <w:widowControl w:val="0"/>
        <w:jc w:val="both"/>
        <w:rPr>
          <w:sz w:val="16"/>
          <w:szCs w:val="16"/>
        </w:rPr>
      </w:pPr>
    </w:p>
    <w:p w:rsidR="008B71C6" w:rsidRDefault="008B71C6" w:rsidP="00873984">
      <w:pPr>
        <w:widowControl w:val="0"/>
        <w:jc w:val="both"/>
        <w:rPr>
          <w:sz w:val="16"/>
          <w:szCs w:val="16"/>
        </w:rPr>
      </w:pPr>
    </w:p>
    <w:p w:rsidR="008B71C6" w:rsidRDefault="008B71C6" w:rsidP="00873984">
      <w:pPr>
        <w:widowControl w:val="0"/>
        <w:jc w:val="both"/>
        <w:rPr>
          <w:sz w:val="16"/>
          <w:szCs w:val="16"/>
        </w:rPr>
      </w:pPr>
    </w:p>
    <w:p w:rsidR="008B71C6" w:rsidRDefault="008B71C6" w:rsidP="00873984">
      <w:pPr>
        <w:widowControl w:val="0"/>
        <w:jc w:val="both"/>
        <w:rPr>
          <w:sz w:val="16"/>
          <w:szCs w:val="16"/>
        </w:rPr>
      </w:pPr>
    </w:p>
    <w:p w:rsidR="008B71C6" w:rsidRDefault="008B71C6" w:rsidP="00873984">
      <w:pPr>
        <w:widowControl w:val="0"/>
        <w:jc w:val="both"/>
        <w:rPr>
          <w:sz w:val="16"/>
          <w:szCs w:val="16"/>
        </w:rPr>
      </w:pPr>
    </w:p>
    <w:p w:rsidR="00032414" w:rsidRPr="008B71C6" w:rsidRDefault="008B71C6" w:rsidP="00873984">
      <w:pPr>
        <w:widowControl w:val="0"/>
        <w:jc w:val="both"/>
        <w:rPr>
          <w:sz w:val="16"/>
          <w:szCs w:val="16"/>
        </w:rPr>
      </w:pPr>
      <w:r w:rsidRPr="008B71C6">
        <w:rPr>
          <w:sz w:val="16"/>
          <w:szCs w:val="16"/>
        </w:rPr>
        <w:t>Исп: Щербина Н.А. 41 606</w:t>
      </w: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032414" w:rsidRPr="009A6F30" w:rsidRDefault="00032414" w:rsidP="00873984">
      <w:pPr>
        <w:widowControl w:val="0"/>
        <w:jc w:val="both"/>
      </w:pPr>
    </w:p>
    <w:p w:rsidR="00873984" w:rsidRDefault="00873984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Default="009A6F30" w:rsidP="00873984">
      <w:pPr>
        <w:widowControl w:val="0"/>
        <w:jc w:val="both"/>
      </w:pPr>
    </w:p>
    <w:p w:rsidR="009A6F30" w:rsidRPr="009A6F30" w:rsidRDefault="009A6F30" w:rsidP="00873984">
      <w:pPr>
        <w:widowControl w:val="0"/>
        <w:jc w:val="both"/>
      </w:pPr>
    </w:p>
    <w:p w:rsidR="00873984" w:rsidRPr="009A6F30" w:rsidRDefault="00873984" w:rsidP="00873984">
      <w:pPr>
        <w:ind w:left="5220"/>
        <w:jc w:val="center"/>
      </w:pPr>
      <w:r w:rsidRPr="009A6F30">
        <w:t xml:space="preserve">  Приложение </w:t>
      </w:r>
      <w:r w:rsidR="004766EC">
        <w:t xml:space="preserve"> № 1 </w:t>
      </w:r>
    </w:p>
    <w:p w:rsidR="00873984" w:rsidRPr="009A6F30" w:rsidRDefault="00873984" w:rsidP="00873984">
      <w:pPr>
        <w:ind w:left="5220"/>
        <w:jc w:val="center"/>
      </w:pPr>
      <w:r w:rsidRPr="009A6F30">
        <w:t>к постановлению Администрации</w:t>
      </w:r>
    </w:p>
    <w:p w:rsidR="00873984" w:rsidRPr="009A6F30" w:rsidRDefault="00032414" w:rsidP="00873984">
      <w:pPr>
        <w:ind w:left="5220"/>
        <w:jc w:val="center"/>
      </w:pPr>
      <w:r w:rsidRPr="009A6F30">
        <w:t xml:space="preserve">Карагинского муниципального района </w:t>
      </w:r>
      <w:r w:rsidR="00873984" w:rsidRPr="009A6F30">
        <w:t xml:space="preserve">от </w:t>
      </w:r>
      <w:r w:rsidRPr="009A6F30">
        <w:t xml:space="preserve">«___»________2019 г. </w:t>
      </w:r>
    </w:p>
    <w:p w:rsidR="00873984" w:rsidRPr="009A6F30" w:rsidRDefault="00873984" w:rsidP="00873984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4E7A8B" w:rsidRDefault="00873984" w:rsidP="00873984">
      <w:pPr>
        <w:jc w:val="center"/>
        <w:rPr>
          <w:b/>
        </w:rPr>
      </w:pPr>
      <w:r w:rsidRPr="004E7A8B">
        <w:rPr>
          <w:b/>
        </w:rPr>
        <w:t>ПОРЯДОК ВЗАИМОДЕЙСТВИЯ</w:t>
      </w:r>
    </w:p>
    <w:p w:rsidR="00873984" w:rsidRPr="004E7A8B" w:rsidRDefault="00873984" w:rsidP="00873984">
      <w:pPr>
        <w:jc w:val="center"/>
        <w:rPr>
          <w:b/>
        </w:rPr>
      </w:pPr>
      <w:r w:rsidRPr="004E7A8B">
        <w:rPr>
          <w:b/>
          <w:shd w:val="clear" w:color="auto" w:fill="FFFFFF"/>
        </w:rPr>
        <w:t xml:space="preserve">заказчиков Карагинского муниципального района при осуществлении </w:t>
      </w:r>
      <w:r w:rsidR="00032414" w:rsidRPr="004E7A8B">
        <w:rPr>
          <w:rFonts w:eastAsia="Calibri"/>
          <w:b/>
          <w:lang w:eastAsia="en-US"/>
        </w:rPr>
        <w:t xml:space="preserve"> сектором  по закупкам аппарата администрации Карагинского  муниципального района</w:t>
      </w:r>
      <w:r w:rsidR="00032414" w:rsidRPr="004E7A8B">
        <w:rPr>
          <w:b/>
          <w:color w:val="000000"/>
          <w:shd w:val="clear" w:color="auto" w:fill="FFFFFF"/>
        </w:rPr>
        <w:t xml:space="preserve"> </w:t>
      </w:r>
      <w:r w:rsidRPr="004E7A8B">
        <w:rPr>
          <w:b/>
          <w:color w:val="000000"/>
          <w:shd w:val="clear" w:color="auto" w:fill="FFFFFF"/>
        </w:rPr>
        <w:t>полномочий на планирование и осуществление закупок  товаров, работ, услуг для обеспечения</w:t>
      </w:r>
      <w:r w:rsidRPr="004E7A8B">
        <w:rPr>
          <w:rFonts w:eastAsia="Calibri"/>
          <w:b/>
          <w:lang w:eastAsia="en-US"/>
        </w:rPr>
        <w:t xml:space="preserve"> муниципальных нужд заказчиков </w:t>
      </w:r>
      <w:r w:rsidRPr="004E7A8B">
        <w:rPr>
          <w:b/>
          <w:shd w:val="clear" w:color="auto" w:fill="FFFFFF"/>
        </w:rPr>
        <w:t>Карагинского муниципального района</w:t>
      </w:r>
    </w:p>
    <w:p w:rsidR="00873984" w:rsidRPr="004E7A8B" w:rsidRDefault="00873984" w:rsidP="00873984">
      <w:pPr>
        <w:ind w:firstLine="708"/>
        <w:jc w:val="both"/>
        <w:rPr>
          <w:b/>
        </w:rPr>
      </w:pP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73984" w:rsidRPr="009A6F30" w:rsidRDefault="00873984" w:rsidP="00873984">
      <w:pPr>
        <w:ind w:firstLine="708"/>
        <w:jc w:val="both"/>
      </w:pPr>
    </w:p>
    <w:p w:rsidR="00873984" w:rsidRPr="009A6F30" w:rsidRDefault="00873984" w:rsidP="00873984">
      <w:pPr>
        <w:ind w:firstLine="708"/>
        <w:jc w:val="both"/>
      </w:pPr>
      <w:r w:rsidRPr="009A6F30">
        <w:t xml:space="preserve">1.1. Настоящий Порядок разработан в соответствии с Гражданским кодексом Российской Федерации, Бюджетным кодексом Российской Федерации, Федеральными законами от 5 апреля 2013 № 44-ФЗ «О закупках товаров, работ, услуг для обеспечения государственных и муниципальных нужд» (далее – Закон о контрактной системе), от 6 октября 2003 года № 131-ФЗ «Об общих принципах организации местного самоуправления в Российской Федерации», Федеральным законом от 26 июля 2006 года № 135 «О защите конкуренции»,  Уставом </w:t>
      </w:r>
      <w:r w:rsidR="00032414" w:rsidRPr="009A6F30">
        <w:t xml:space="preserve">Карагинского </w:t>
      </w:r>
      <w:r w:rsidRPr="009A6F30">
        <w:t xml:space="preserve">муниципального </w:t>
      </w:r>
      <w:r w:rsidRPr="009A6F30">
        <w:br/>
      </w:r>
      <w:r w:rsidR="00032414" w:rsidRPr="009A6F30">
        <w:t>района, Уставом муниципального образования городского поселении я « п. Оссора».</w:t>
      </w:r>
    </w:p>
    <w:p w:rsidR="00873984" w:rsidRPr="009A6F30" w:rsidRDefault="00873984" w:rsidP="00873984">
      <w:pPr>
        <w:ind w:firstLine="708"/>
        <w:jc w:val="both"/>
      </w:pPr>
      <w:r w:rsidRPr="009A6F30">
        <w:t xml:space="preserve">1.2. Настоящий Порядок определяет правила взаимодействия </w:t>
      </w:r>
      <w:r w:rsidRPr="009A6F30">
        <w:rPr>
          <w:shd w:val="clear" w:color="auto" w:fill="FFFFFF"/>
        </w:rPr>
        <w:t xml:space="preserve">заказчиков Карагинского муниципального района и </w:t>
      </w:r>
      <w:r w:rsidR="00032414" w:rsidRPr="009A6F30">
        <w:rPr>
          <w:rFonts w:eastAsia="Calibri"/>
          <w:lang w:eastAsia="en-US"/>
        </w:rPr>
        <w:t>сектора по закупкам аппарата администрации Карагинского  муниципального района</w:t>
      </w:r>
      <w:r w:rsidR="00032414" w:rsidRPr="009A6F30">
        <w:t xml:space="preserve"> </w:t>
      </w:r>
      <w:r w:rsidRPr="009A6F30">
        <w:rPr>
          <w:color w:val="000000"/>
          <w:shd w:val="clear" w:color="auto" w:fill="FFFFFF"/>
        </w:rPr>
        <w:t xml:space="preserve">(далее -  </w:t>
      </w:r>
      <w:r w:rsidRPr="009A6F30">
        <w:t xml:space="preserve">уполномоченный орган), </w:t>
      </w:r>
      <w:r w:rsidRPr="009A6F30">
        <w:rPr>
          <w:color w:val="000000"/>
          <w:shd w:val="clear" w:color="auto" w:fill="FFFFFF"/>
        </w:rPr>
        <w:t xml:space="preserve">наделенного  полномочиями  на планирование и осуществление закупок, включая определение поставщиков </w:t>
      </w:r>
      <w:r w:rsidRPr="009A6F30">
        <w:rPr>
          <w:rFonts w:eastAsia="Calibri"/>
          <w:lang w:eastAsia="en-US"/>
        </w:rPr>
        <w:t xml:space="preserve">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 для обеспечения муниципальных нужд заказчиков </w:t>
      </w:r>
      <w:r w:rsidRPr="009A6F30">
        <w:rPr>
          <w:shd w:val="clear" w:color="auto" w:fill="FFFFFF"/>
        </w:rPr>
        <w:t>Карагинского муниципального района</w:t>
      </w:r>
      <w:r w:rsidRPr="009A6F30">
        <w:rPr>
          <w:rFonts w:eastAsia="Calibri"/>
          <w:lang w:eastAsia="en-US"/>
        </w:rPr>
        <w:t xml:space="preserve">, </w:t>
      </w:r>
      <w:r w:rsidRPr="009A6F30">
        <w:t xml:space="preserve"> при осуществлении уполномоченным органом закупок товаров, работ, услуг для нужд </w:t>
      </w:r>
      <w:r w:rsidRPr="009A6F30">
        <w:rPr>
          <w:shd w:val="clear" w:color="auto" w:fill="FFFFFF"/>
        </w:rPr>
        <w:t>заказчиков Карагинского муниципального района.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1.3. Основные понятия, применяемые в настоящем Порядке:</w:t>
      </w:r>
    </w:p>
    <w:p w:rsidR="00873984" w:rsidRPr="009A6F30" w:rsidRDefault="00873984" w:rsidP="00873984">
      <w:pPr>
        <w:pStyle w:val="ConsPlusNormal"/>
        <w:ind w:firstLine="540"/>
        <w:jc w:val="both"/>
        <w:rPr>
          <w:sz w:val="24"/>
          <w:szCs w:val="24"/>
        </w:rPr>
      </w:pPr>
      <w:r w:rsidRPr="009A6F30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9A6F30">
        <w:rPr>
          <w:rFonts w:ascii="Times New Roman" w:hAnsi="Times New Roman" w:cs="Times New Roman"/>
          <w:sz w:val="24"/>
          <w:szCs w:val="24"/>
        </w:rPr>
        <w:t xml:space="preserve"> –</w:t>
      </w:r>
      <w:r w:rsidR="00032414" w:rsidRPr="009A6F30">
        <w:rPr>
          <w:rFonts w:ascii="Times New Roman" w:hAnsi="Times New Roman" w:cs="Times New Roman"/>
          <w:sz w:val="24"/>
          <w:szCs w:val="24"/>
        </w:rPr>
        <w:t xml:space="preserve"> </w:t>
      </w:r>
      <w:r w:rsidR="00032414" w:rsidRPr="009A6F30">
        <w:rPr>
          <w:rFonts w:ascii="Times New Roman" w:eastAsia="Calibri" w:hAnsi="Times New Roman" w:cs="Times New Roman"/>
          <w:sz w:val="24"/>
          <w:szCs w:val="24"/>
          <w:lang w:eastAsia="en-US"/>
        </w:rPr>
        <w:t>сектор по закупкам аппарата администрации Карагинского  муниципального района</w:t>
      </w:r>
      <w:r w:rsidR="00032414" w:rsidRPr="009A6F30">
        <w:rPr>
          <w:rFonts w:ascii="Times New Roman" w:hAnsi="Times New Roman" w:cs="Times New Roman"/>
          <w:sz w:val="24"/>
          <w:szCs w:val="24"/>
        </w:rPr>
        <w:t xml:space="preserve"> </w:t>
      </w:r>
      <w:r w:rsidRPr="009A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032414" w:rsidRPr="009A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аделенный </w:t>
      </w:r>
      <w:r w:rsidRPr="009A6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полномочиями  по планированию и осуществлению закупок, включая определение поставщиков </w:t>
      </w:r>
      <w:r w:rsidRPr="009A6F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включая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 для обеспечения муниципальных нужд заказчиков </w:t>
      </w:r>
      <w:r w:rsidRPr="009A6F3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Карагинского муниципального района</w:t>
      </w:r>
      <w:r w:rsidRPr="009A6F3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873984" w:rsidRPr="009A6F30" w:rsidRDefault="00873984" w:rsidP="00032414">
      <w:pPr>
        <w:ind w:firstLine="708"/>
        <w:jc w:val="both"/>
      </w:pPr>
      <w:r w:rsidRPr="009A6F30">
        <w:rPr>
          <w:b/>
        </w:rPr>
        <w:t>заказчик</w:t>
      </w:r>
      <w:r w:rsidRPr="009A6F30">
        <w:t xml:space="preserve"> - бюджетные </w:t>
      </w:r>
      <w:r w:rsidR="00032414" w:rsidRPr="009A6F30">
        <w:t xml:space="preserve">(казённые) </w:t>
      </w:r>
      <w:r w:rsidRPr="009A6F30">
        <w:t>учреждения, иные получатели средств бюджета Карагинского муниципального района</w:t>
      </w:r>
      <w:r w:rsidR="00032414" w:rsidRPr="009A6F30">
        <w:t xml:space="preserve"> и бюджета муниципального образования городского поселения « п. Оссора» </w:t>
      </w:r>
      <w:r w:rsidRPr="009A6F30">
        <w:t xml:space="preserve"> при определении поставщика (подрядчика, исполнителя) для обеспечения муниципальных нужд за счет средств местного бюджета и внебюджетных источников финансирования. 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b/>
          <w:sz w:val="24"/>
          <w:szCs w:val="24"/>
        </w:rPr>
        <w:t>планирование закупок</w:t>
      </w:r>
      <w:r w:rsidRPr="009A6F30">
        <w:rPr>
          <w:rFonts w:ascii="Times New Roman" w:hAnsi="Times New Roman" w:cs="Times New Roman"/>
          <w:sz w:val="24"/>
          <w:szCs w:val="24"/>
        </w:rPr>
        <w:t xml:space="preserve"> - совокупность действий, которые осуществляются посредством формирования, утверждения и ведения планов закупок и планов-графиков;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b/>
          <w:sz w:val="24"/>
          <w:szCs w:val="24"/>
        </w:rPr>
        <w:t>определение поставщика (подрядчика, исполнителя)</w:t>
      </w:r>
      <w:r w:rsidRPr="009A6F30">
        <w:rPr>
          <w:rFonts w:ascii="Times New Roman" w:hAnsi="Times New Roman" w:cs="Times New Roman"/>
          <w:sz w:val="24"/>
          <w:szCs w:val="24"/>
        </w:rPr>
        <w:t xml:space="preserve"> - совокупность действий, </w:t>
      </w:r>
      <w:r w:rsidRPr="009A6F30">
        <w:rPr>
          <w:rFonts w:ascii="Times New Roman" w:hAnsi="Times New Roman" w:cs="Times New Roman"/>
          <w:sz w:val="24"/>
          <w:szCs w:val="24"/>
        </w:rPr>
        <w:lastRenderedPageBreak/>
        <w:t xml:space="preserve">которые осуществляются уполномоченным учреждением в порядке, установленном </w:t>
      </w:r>
      <w:hyperlink r:id="rId5" w:history="1">
        <w:r w:rsidRPr="009A6F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о контрактной системе, начиная с размещения извещения об осуществлении закупки товара, работы, услуги для обеспечения муниципальных нужд либо в установленных </w:t>
      </w:r>
      <w:hyperlink r:id="rId6" w:history="1">
        <w:r w:rsidRPr="009A6F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b/>
          <w:sz w:val="24"/>
          <w:szCs w:val="24"/>
        </w:rPr>
        <w:t>исполнение контракта</w:t>
      </w:r>
      <w:r w:rsidRPr="009A6F30">
        <w:rPr>
          <w:rFonts w:ascii="Times New Roman" w:hAnsi="Times New Roman" w:cs="Times New Roman"/>
          <w:sz w:val="24"/>
          <w:szCs w:val="24"/>
        </w:rPr>
        <w:t xml:space="preserve"> -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</w:t>
      </w:r>
      <w:hyperlink r:id="rId7" w:history="1">
        <w:r w:rsidRPr="009A6F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о контрактной системе, в том числе: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9A6F30">
        <w:rPr>
          <w:rFonts w:ascii="Times New Roman" w:hAnsi="Times New Roman" w:cs="Times New Roman"/>
          <w:sz w:val="24"/>
          <w:szCs w:val="24"/>
        </w:rPr>
        <w:t xml:space="preserve"> - официальный сайт единой информационной системы в сфере закупок (далее - официальный сайт).</w:t>
      </w: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 Функции и полномочия уполномоченного органа</w:t>
      </w:r>
    </w:p>
    <w:p w:rsidR="00873984" w:rsidRPr="009A6F30" w:rsidRDefault="00873984" w:rsidP="00873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 Уполномоченный орган осуществляет следующие функции и полномочия для нужд заказчика: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2.1.1. Разрабатывает план закупок, осуществляет подготовку изменений для внесения в план закупок, размещает на официальном сайте план закупок и внесенные в него изменения;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2.1.2. Разрабатывает план-график, осуществляет подготовку изменений для внесения в план-график, размещает на официальном сайте план-график и внесенные в него изменения;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2.1.3. Организует утверждение плана закупок, плана-графика;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2.1.4. При содействии заказчика осуществляет описание объекта закупки в соответствии с Законом о контрактной системе;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2.1.5. Организует и проводит обязательное общественное обсуждение закупок товаров, работ, услуг в случаях, предусмотренных Законом о контрактной системе;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2.1.6. Определяет поставщиков (подрядчиков, исполнителей), в т.ч. выбирает способ определения поставщика (подрядчика, исполнителя); разрабатывает критерии, используемые при определении поставщика (подрядчика, исполнителя), их величины значимости и порядок оценки заявок; устанавливает условия осуществления процедуры определения поставщика (подрядчика, исполнителя);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приглашений принять участие в определении поставщиков (подрядчиков, исполнителей) закрытыми способами, протоколов заседаний комиссий по осуществлению закупок; согласует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размещает на официальном сайте документацию о закупках и проекты контрактов, протоколы, предусмотренные </w:t>
      </w:r>
      <w:hyperlink r:id="rId8" w:history="1">
        <w:r w:rsidRPr="009A6F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о контрактной системе; совместно с заказчиком подготавливает и направляет в письменной форме или в форме электронного документа разъяснения положений документации о закупке;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2.1.7. Обеспечивает хранение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 w:rsidRPr="009A6F30">
        <w:rPr>
          <w:rFonts w:ascii="Times New Roman" w:hAnsi="Times New Roman" w:cs="Times New Roman"/>
          <w:sz w:val="24"/>
          <w:szCs w:val="24"/>
        </w:rPr>
        <w:lastRenderedPageBreak/>
        <w:t>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2.1.8.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9" w:history="1">
        <w:r w:rsidRPr="009A6F30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A6F30">
          <w:rPr>
            <w:rFonts w:ascii="Times New Roman" w:hAnsi="Times New Roman" w:cs="Times New Roman"/>
            <w:sz w:val="24"/>
            <w:szCs w:val="24"/>
          </w:rPr>
          <w:t>25 части 1 статьи 93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2.1.9.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1" w:history="1">
        <w:r w:rsidRPr="009A6F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о контрактной системе;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2.1.10. Заключает контракты от имени заказчика и организует включение в реестр контрактов, информации о заключенных контрактах;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2.1.11.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2.1.13. Комиссионно с уполномоченными лицами заказчика осуществляет экспертизу и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подготавливает документ о приемке.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2.1.14.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2.1.15. Размещает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2.1.16. Составляет и размещает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2.1.17.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2.1.18. Письменно уведомляет заказчика о необходимости возврата участнику денежных средств, внесенных в качестве обеспечения заявки на участие в определении поставщика (подрядчика, исполнителя), а также денежных средств, внесенных в качестве обеспечения исполнения контракта;</w:t>
      </w:r>
    </w:p>
    <w:p w:rsidR="00873984" w:rsidRPr="009A6F30" w:rsidRDefault="00873984" w:rsidP="00873984">
      <w:pPr>
        <w:ind w:firstLine="708"/>
        <w:jc w:val="both"/>
      </w:pPr>
      <w:r w:rsidRPr="009A6F30">
        <w:t>2.1.19. Осуществляет закупку товаров, работ и услуг в случае, предусмотренном пунктом 4 части 1 статьи 93 Зако</w:t>
      </w:r>
      <w:r w:rsidR="00032414" w:rsidRPr="009A6F30">
        <w:t>на о контрактной системе.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2.1.20. Оказывает методологическую поддержку деятельности заказчика в сфере закупок товаров, работ, услуг;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2.1.21. Осуществляет иные полномочия, предусмотренные </w:t>
      </w:r>
      <w:hyperlink r:id="rId12" w:history="1">
        <w:r w:rsidRPr="009A6F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873984" w:rsidRPr="009A6F30" w:rsidRDefault="00873984" w:rsidP="00873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lastRenderedPageBreak/>
        <w:t>3. Функции заказчика</w:t>
      </w:r>
    </w:p>
    <w:p w:rsidR="00873984" w:rsidRPr="009A6F30" w:rsidRDefault="00873984" w:rsidP="00873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3.1. Заказчик осуществляет следующие функции: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3.1.1. Обеспечивает обоснование закупок товаров, работ, услуг;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0"/>
      <w:bookmarkEnd w:id="0"/>
      <w:r w:rsidRPr="009A6F30">
        <w:rPr>
          <w:rFonts w:ascii="Times New Roman" w:hAnsi="Times New Roman" w:cs="Times New Roman"/>
          <w:sz w:val="24"/>
          <w:szCs w:val="24"/>
        </w:rPr>
        <w:t>3.1.2. Определяет условия муниципального контракта;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3.1.3.  Подписывает муниципальный контракт.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3.1.4. Осуществляет оплату поставленных товаров, выполненных работ, оказанных услуг.</w:t>
      </w: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4. Взаимодействие заказчика и уполномоченного органа</w:t>
      </w:r>
    </w:p>
    <w:p w:rsidR="00873984" w:rsidRPr="009A6F30" w:rsidRDefault="00873984" w:rsidP="008739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</w:t>
      </w:r>
    </w:p>
    <w:p w:rsidR="00873984" w:rsidRPr="009A6F30" w:rsidRDefault="00873984" w:rsidP="00873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4.1. Целью деятельности уполномоченного органа является централизация закупок на поставку товаров, выполнение работ, оказание услуг для обеспечения стабильного функционирования деятельности заказчика путем эффективного использования средств бюджета </w:t>
      </w:r>
      <w:r w:rsidR="00034595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A6F30">
        <w:rPr>
          <w:rFonts w:ascii="Times New Roman" w:hAnsi="Times New Roman" w:cs="Times New Roman"/>
          <w:sz w:val="24"/>
          <w:szCs w:val="24"/>
        </w:rPr>
        <w:t>.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4.2. При определении поставщиков (подрядчиков, исполнителей) уполномоченный орган руководствуется принципами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4.3.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уполномоченный орган формирует и размещает на официальном сайте план закупок.</w:t>
      </w:r>
    </w:p>
    <w:p w:rsidR="00873984" w:rsidRPr="009A6F30" w:rsidRDefault="00873984" w:rsidP="008739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4.4.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уполномоченный орган формирует и размещает на официальном сайте план-график закупок.</w:t>
      </w:r>
    </w:p>
    <w:p w:rsidR="00873984" w:rsidRPr="009A6F30" w:rsidRDefault="00873984" w:rsidP="00873984">
      <w:pPr>
        <w:pStyle w:val="ConsPlusNormal"/>
        <w:ind w:firstLine="539"/>
        <w:jc w:val="both"/>
        <w:rPr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4.5. План-график и план закупок подлежит изменению уполномоченным органом на основании заявления заказчика в случаях предусмотренных </w:t>
      </w:r>
      <w:hyperlink r:id="rId13" w:history="1">
        <w:r w:rsidRPr="009A6F30">
          <w:rPr>
            <w:rFonts w:ascii="Times New Roman" w:hAnsi="Times New Roman" w:cs="Times New Roman"/>
            <w:sz w:val="24"/>
            <w:szCs w:val="24"/>
          </w:rPr>
          <w:t>ч. 6. ст. 17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A6F30">
          <w:rPr>
            <w:rFonts w:ascii="Times New Roman" w:hAnsi="Times New Roman" w:cs="Times New Roman"/>
            <w:sz w:val="24"/>
            <w:szCs w:val="24"/>
          </w:rPr>
          <w:t>ч. 13 ст. 21</w:t>
        </w:r>
      </w:hyperlink>
      <w:r w:rsidRPr="009A6F30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873984" w:rsidRPr="009A6F30" w:rsidRDefault="00873984" w:rsidP="00873984">
      <w:pPr>
        <w:autoSpaceDE w:val="0"/>
        <w:autoSpaceDN w:val="0"/>
        <w:adjustRightInd w:val="0"/>
        <w:ind w:firstLine="539"/>
        <w:jc w:val="both"/>
      </w:pPr>
      <w:r w:rsidRPr="009A6F30">
        <w:t xml:space="preserve">4.6. Уполномоченный орган в течение пяти рабочих дней с момента получения от заказчика заявления, указанного в </w:t>
      </w:r>
      <w:hyperlink w:anchor="P80" w:history="1">
        <w:r w:rsidRPr="009A6F30">
          <w:t xml:space="preserve">п. </w:t>
        </w:r>
      </w:hyperlink>
      <w:r w:rsidRPr="009A6F30">
        <w:t>4.5 настоящего Порядка, осуществляет подготовку изменений для внесения в план закупок и план-график закупок, размещают в единой информационной системе внесенные изменения в план закупок и план-график закупок.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4.7. При поступлении от участника закупки запроса о даче разъяснений положений документации о закупке, в части касающейся заказчика, уполномоченный орган в день поступления запроса направляет в адрес заказчика запрос на разъяснение положений документации о закупке. В течение одного рабочего дня с момента поступления указанного запроса заказчик обязан направить в адрес уполномоченного органа разъяснения по предмету запроса в письменном и электронном виде, которые уполномоченный орган размещает на официальном сайте.</w:t>
      </w:r>
    </w:p>
    <w:p w:rsidR="00873984" w:rsidRPr="009A6F30" w:rsidRDefault="00873984" w:rsidP="00873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4.8. В течение трех рабочих дней с момента заключения контракта от имени заказчика и включения его в реестр контрактов, заключенных заказчиками, уполномоченный орган направляет в адрес инициатора закупки заказчика копию заключенного контракта.</w:t>
      </w:r>
    </w:p>
    <w:p w:rsidR="00873984" w:rsidRPr="009A6F30" w:rsidRDefault="00873984" w:rsidP="00873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5. Ответственность заказчика и уполномоченного органа</w:t>
      </w:r>
    </w:p>
    <w:p w:rsidR="00873984" w:rsidRPr="009A6F30" w:rsidRDefault="00873984" w:rsidP="00873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6EC" w:rsidRPr="004766EC" w:rsidRDefault="00873984" w:rsidP="00476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обязанностей по настоящему Порядку заказчик и уполномоченный орган несут ответственность в соответствии с законод</w:t>
      </w:r>
      <w:r w:rsidR="004766E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4766EC" w:rsidRDefault="004766EC" w:rsidP="009A6F30">
      <w:pPr>
        <w:pStyle w:val="ConsPlusNormal"/>
        <w:ind w:firstLine="0"/>
        <w:jc w:val="both"/>
        <w:rPr>
          <w:sz w:val="24"/>
          <w:szCs w:val="24"/>
        </w:rPr>
      </w:pPr>
    </w:p>
    <w:p w:rsidR="004766EC" w:rsidRDefault="004766EC" w:rsidP="009A6F30">
      <w:pPr>
        <w:pStyle w:val="ConsPlusNormal"/>
        <w:ind w:firstLine="0"/>
        <w:jc w:val="both"/>
        <w:rPr>
          <w:sz w:val="24"/>
          <w:szCs w:val="24"/>
        </w:rPr>
      </w:pPr>
    </w:p>
    <w:p w:rsidR="004766EC" w:rsidRPr="009A6F30" w:rsidRDefault="004766EC" w:rsidP="009A6F30">
      <w:pPr>
        <w:pStyle w:val="ConsPlusNormal"/>
        <w:ind w:firstLine="0"/>
        <w:jc w:val="both"/>
        <w:rPr>
          <w:sz w:val="24"/>
          <w:szCs w:val="24"/>
        </w:rPr>
      </w:pPr>
    </w:p>
    <w:p w:rsidR="00873984" w:rsidRPr="009A6F30" w:rsidRDefault="00873984" w:rsidP="00873984">
      <w:pPr>
        <w:pStyle w:val="ConsPlusNormal"/>
        <w:jc w:val="both"/>
        <w:rPr>
          <w:sz w:val="24"/>
          <w:szCs w:val="24"/>
        </w:rPr>
      </w:pPr>
    </w:p>
    <w:tbl>
      <w:tblPr>
        <w:tblStyle w:val="a6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670"/>
      </w:tblGrid>
      <w:tr w:rsidR="00873984" w:rsidRPr="009A6F30" w:rsidTr="00625CEA">
        <w:tc>
          <w:tcPr>
            <w:tcW w:w="4962" w:type="dxa"/>
          </w:tcPr>
          <w:p w:rsidR="00873984" w:rsidRPr="009A6F30" w:rsidRDefault="00873984" w:rsidP="00625CEA">
            <w:pPr>
              <w:suppressAutoHyphens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0" w:type="dxa"/>
          </w:tcPr>
          <w:p w:rsidR="00873984" w:rsidRPr="009A6F30" w:rsidRDefault="00873984" w:rsidP="009A6F30">
            <w:pPr>
              <w:shd w:val="clear" w:color="auto" w:fill="FFFFFF"/>
              <w:suppressAutoHyphens/>
              <w:ind w:left="-108"/>
              <w:jc w:val="right"/>
              <w:rPr>
                <w:b/>
                <w:lang w:eastAsia="ar-SA"/>
              </w:rPr>
            </w:pPr>
            <w:r w:rsidRPr="009A6F30">
              <w:rPr>
                <w:rFonts w:eastAsia="Calibri"/>
                <w:bCs/>
                <w:color w:val="000000"/>
                <w:lang w:eastAsia="en-US"/>
              </w:rPr>
              <w:t xml:space="preserve">         Приложение № 1</w:t>
            </w:r>
          </w:p>
          <w:p w:rsidR="00873984" w:rsidRPr="009A6F30" w:rsidRDefault="00873984" w:rsidP="009A6F30">
            <w:pPr>
              <w:shd w:val="clear" w:color="auto" w:fill="FFFFFF"/>
              <w:suppressAutoHyphens/>
              <w:ind w:left="-108"/>
              <w:jc w:val="right"/>
              <w:rPr>
                <w:lang w:eastAsia="ar-SA"/>
              </w:rPr>
            </w:pPr>
            <w:r w:rsidRPr="009A6F30">
              <w:rPr>
                <w:bCs/>
                <w:color w:val="26282F"/>
              </w:rPr>
              <w:t xml:space="preserve">к </w:t>
            </w:r>
            <w:r w:rsidRPr="009A6F30">
              <w:rPr>
                <w:lang w:eastAsia="ar-SA"/>
              </w:rPr>
              <w:t>ПОРЯДОКУ ВЗАИМОДЕЙСТВИЯ</w:t>
            </w:r>
          </w:p>
          <w:p w:rsidR="00873984" w:rsidRPr="009A6F30" w:rsidRDefault="00873984" w:rsidP="009A6F30">
            <w:pPr>
              <w:jc w:val="right"/>
              <w:rPr>
                <w:shd w:val="clear" w:color="auto" w:fill="FFFFFF"/>
              </w:rPr>
            </w:pPr>
            <w:r w:rsidRPr="009A6F30">
              <w:rPr>
                <w:shd w:val="clear" w:color="auto" w:fill="FFFFFF"/>
              </w:rPr>
              <w:t xml:space="preserve">заказчиков </w:t>
            </w:r>
            <w:r w:rsidR="00032414" w:rsidRPr="009A6F30">
              <w:rPr>
                <w:shd w:val="clear" w:color="auto" w:fill="FFFFFF"/>
              </w:rPr>
              <w:t xml:space="preserve"> Карагинского муниципального района </w:t>
            </w:r>
          </w:p>
          <w:p w:rsidR="00873984" w:rsidRPr="009A6F30" w:rsidRDefault="00873984" w:rsidP="009A6F30">
            <w:pPr>
              <w:jc w:val="right"/>
              <w:rPr>
                <w:color w:val="000000"/>
                <w:shd w:val="clear" w:color="auto" w:fill="FFFFFF"/>
              </w:rPr>
            </w:pPr>
            <w:r w:rsidRPr="009A6F30">
              <w:rPr>
                <w:shd w:val="clear" w:color="auto" w:fill="FFFFFF"/>
              </w:rPr>
              <w:t xml:space="preserve">при осуществлении </w:t>
            </w:r>
            <w:r w:rsidR="00032414" w:rsidRPr="009A6F30">
              <w:rPr>
                <w:rFonts w:eastAsia="Calibri"/>
                <w:lang w:eastAsia="en-US"/>
              </w:rPr>
              <w:t xml:space="preserve"> сектором по закупкам аппарата администрации Карагинского  муниципального района</w:t>
            </w:r>
            <w:r w:rsidR="009A6F30" w:rsidRPr="009A6F30">
              <w:rPr>
                <w:color w:val="000000"/>
                <w:shd w:val="clear" w:color="auto" w:fill="FFFFFF"/>
              </w:rPr>
              <w:t xml:space="preserve"> </w:t>
            </w:r>
            <w:r w:rsidRPr="009A6F30">
              <w:rPr>
                <w:color w:val="000000"/>
                <w:shd w:val="clear" w:color="auto" w:fill="FFFFFF"/>
              </w:rPr>
              <w:t>полномочий на планирование</w:t>
            </w:r>
          </w:p>
          <w:p w:rsidR="00873984" w:rsidRPr="009A6F30" w:rsidRDefault="00873984" w:rsidP="009A6F30">
            <w:pPr>
              <w:jc w:val="right"/>
              <w:rPr>
                <w:color w:val="000000"/>
                <w:shd w:val="clear" w:color="auto" w:fill="FFFFFF"/>
              </w:rPr>
            </w:pPr>
            <w:r w:rsidRPr="009A6F30">
              <w:rPr>
                <w:color w:val="000000"/>
                <w:shd w:val="clear" w:color="auto" w:fill="FFFFFF"/>
              </w:rPr>
              <w:t>и осуществление закупок  товаров, работ,</w:t>
            </w:r>
          </w:p>
          <w:p w:rsidR="00873984" w:rsidRPr="009A6F30" w:rsidRDefault="00873984" w:rsidP="009A6F30">
            <w:pPr>
              <w:jc w:val="right"/>
              <w:rPr>
                <w:rFonts w:eastAsia="Calibri"/>
                <w:lang w:eastAsia="en-US"/>
              </w:rPr>
            </w:pPr>
            <w:r w:rsidRPr="009A6F30">
              <w:rPr>
                <w:color w:val="000000"/>
                <w:shd w:val="clear" w:color="auto" w:fill="FFFFFF"/>
              </w:rPr>
              <w:t>услуг для обеспечения</w:t>
            </w:r>
            <w:r w:rsidRPr="009A6F30">
              <w:rPr>
                <w:rFonts w:eastAsia="Calibri"/>
                <w:lang w:eastAsia="en-US"/>
              </w:rPr>
              <w:t xml:space="preserve"> муниципальных</w:t>
            </w:r>
          </w:p>
          <w:p w:rsidR="00873984" w:rsidRPr="009A6F30" w:rsidRDefault="00873984" w:rsidP="009A6F30">
            <w:pPr>
              <w:jc w:val="right"/>
            </w:pPr>
            <w:r w:rsidRPr="009A6F30">
              <w:rPr>
                <w:rFonts w:eastAsia="Calibri"/>
                <w:lang w:eastAsia="en-US"/>
              </w:rPr>
              <w:t xml:space="preserve">нужд заказчиков </w:t>
            </w:r>
            <w:r w:rsidR="009A6F30" w:rsidRPr="009A6F30">
              <w:rPr>
                <w:shd w:val="clear" w:color="auto" w:fill="FFFFFF"/>
              </w:rPr>
              <w:t xml:space="preserve"> Карагинского муниципального района</w:t>
            </w:r>
          </w:p>
          <w:p w:rsidR="00873984" w:rsidRDefault="00873984" w:rsidP="00625CEA">
            <w:pPr>
              <w:tabs>
                <w:tab w:val="left" w:pos="851"/>
                <w:tab w:val="left" w:pos="3927"/>
              </w:tabs>
              <w:ind w:firstLine="851"/>
              <w:jc w:val="center"/>
              <w:rPr>
                <w:b/>
                <w:lang w:eastAsia="en-US"/>
              </w:rPr>
            </w:pPr>
          </w:p>
          <w:p w:rsidR="009A6F30" w:rsidRPr="009A6F30" w:rsidRDefault="009A6F30" w:rsidP="00625CEA">
            <w:pPr>
              <w:tabs>
                <w:tab w:val="left" w:pos="851"/>
                <w:tab w:val="left" w:pos="3927"/>
              </w:tabs>
              <w:ind w:firstLine="851"/>
              <w:jc w:val="center"/>
              <w:rPr>
                <w:b/>
                <w:lang w:eastAsia="en-US"/>
              </w:rPr>
            </w:pPr>
          </w:p>
          <w:p w:rsidR="00873984" w:rsidRPr="009A6F30" w:rsidRDefault="009A6F30" w:rsidP="00625CEA">
            <w:pPr>
              <w:tabs>
                <w:tab w:val="left" w:pos="851"/>
                <w:tab w:val="left" w:pos="3927"/>
              </w:tabs>
              <w:ind w:firstLine="851"/>
              <w:jc w:val="center"/>
              <w:rPr>
                <w:b/>
                <w:u w:val="single"/>
                <w:lang w:eastAsia="en-US"/>
              </w:rPr>
            </w:pPr>
            <w:r w:rsidRPr="009A6F30">
              <w:rPr>
                <w:u w:val="single"/>
                <w:lang w:eastAsia="en-US"/>
              </w:rPr>
              <w:t xml:space="preserve">В </w:t>
            </w:r>
            <w:r w:rsidRPr="009A6F30">
              <w:rPr>
                <w:rFonts w:eastAsia="Calibri"/>
                <w:u w:val="single"/>
                <w:lang w:eastAsia="en-US"/>
              </w:rPr>
              <w:t>сектор  по закупкам аппарата администрации Карагинского  муниципального района</w:t>
            </w:r>
            <w:r w:rsidRPr="009A6F30"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873984" w:rsidRPr="009A6F30" w:rsidRDefault="00873984" w:rsidP="00625CEA">
            <w:pPr>
              <w:suppressAutoHyphens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873984" w:rsidRPr="009A6F30" w:rsidRDefault="00873984" w:rsidP="00873984">
      <w:pPr>
        <w:shd w:val="clear" w:color="auto" w:fill="FFFFFF"/>
        <w:suppressAutoHyphens/>
        <w:ind w:left="5103"/>
        <w:jc w:val="center"/>
        <w:rPr>
          <w:rFonts w:eastAsia="Calibri"/>
          <w:bCs/>
          <w:color w:val="000000"/>
          <w:lang w:eastAsia="en-US"/>
        </w:rPr>
      </w:pPr>
    </w:p>
    <w:p w:rsidR="00873984" w:rsidRPr="009A6F30" w:rsidRDefault="00873984" w:rsidP="00873984">
      <w:pPr>
        <w:tabs>
          <w:tab w:val="left" w:pos="851"/>
          <w:tab w:val="left" w:pos="3927"/>
        </w:tabs>
        <w:ind w:firstLine="851"/>
        <w:jc w:val="both"/>
        <w:rPr>
          <w:b/>
          <w:lang w:eastAsia="en-US"/>
        </w:rPr>
      </w:pPr>
    </w:p>
    <w:p w:rsidR="00873984" w:rsidRPr="009A6F30" w:rsidRDefault="00873984" w:rsidP="00873984">
      <w:pPr>
        <w:tabs>
          <w:tab w:val="left" w:pos="851"/>
          <w:tab w:val="left" w:pos="3927"/>
        </w:tabs>
        <w:ind w:firstLine="851"/>
        <w:jc w:val="both"/>
        <w:rPr>
          <w:lang w:eastAsia="en-US"/>
        </w:rPr>
      </w:pPr>
      <w:r w:rsidRPr="009A6F30">
        <w:rPr>
          <w:b/>
          <w:lang w:eastAsia="en-US"/>
        </w:rPr>
        <w:t xml:space="preserve">Прошу Вас  разместить следующий муниципальный заказ </w:t>
      </w:r>
    </w:p>
    <w:p w:rsidR="00873984" w:rsidRPr="009A6F30" w:rsidRDefault="00873984" w:rsidP="00873984">
      <w:pPr>
        <w:tabs>
          <w:tab w:val="left" w:pos="3927"/>
        </w:tabs>
        <w:jc w:val="center"/>
        <w:rPr>
          <w:b/>
          <w:lang w:eastAsia="en-US"/>
        </w:rPr>
      </w:pPr>
      <w:r w:rsidRPr="009A6F30">
        <w:rPr>
          <w:b/>
          <w:lang w:eastAsia="en-US"/>
        </w:rPr>
        <w:t>«___________________________________».</w:t>
      </w:r>
    </w:p>
    <w:p w:rsidR="00873984" w:rsidRPr="009A6F30" w:rsidRDefault="00873984" w:rsidP="00873984">
      <w:pPr>
        <w:tabs>
          <w:tab w:val="left" w:pos="3927"/>
        </w:tabs>
        <w:jc w:val="center"/>
        <w:rPr>
          <w:lang w:eastAsia="en-US"/>
        </w:rPr>
      </w:pPr>
      <w:r w:rsidRPr="009A6F30">
        <w:rPr>
          <w:lang w:eastAsia="en-US"/>
        </w:rPr>
        <w:t>Наименование объекта закупки</w:t>
      </w:r>
    </w:p>
    <w:p w:rsidR="00873984" w:rsidRPr="009A6F30" w:rsidRDefault="00873984" w:rsidP="00873984">
      <w:pPr>
        <w:tabs>
          <w:tab w:val="left" w:pos="3927"/>
        </w:tabs>
        <w:jc w:val="both"/>
        <w:rPr>
          <w:lang w:eastAsia="en-US"/>
        </w:rPr>
      </w:pPr>
      <w:r w:rsidRPr="009A6F30">
        <w:rPr>
          <w:b/>
          <w:lang w:eastAsia="en-US"/>
        </w:rPr>
        <w:t>Заказчик:</w:t>
      </w:r>
      <w:r w:rsidRPr="009A6F30">
        <w:rPr>
          <w:lang w:eastAsia="en-US"/>
        </w:rPr>
        <w:t xml:space="preserve"> ______________________________ </w:t>
      </w:r>
    </w:p>
    <w:p w:rsidR="00873984" w:rsidRPr="009A6F30" w:rsidRDefault="00873984" w:rsidP="00873984">
      <w:pPr>
        <w:tabs>
          <w:tab w:val="left" w:pos="3927"/>
        </w:tabs>
        <w:jc w:val="both"/>
        <w:rPr>
          <w:lang w:eastAsia="en-US"/>
        </w:rPr>
      </w:pPr>
    </w:p>
    <w:p w:rsidR="00873984" w:rsidRPr="009A6F30" w:rsidRDefault="00873984" w:rsidP="00873984">
      <w:pPr>
        <w:tabs>
          <w:tab w:val="left" w:pos="3927"/>
        </w:tabs>
        <w:jc w:val="both"/>
        <w:rPr>
          <w:lang w:eastAsia="en-US"/>
        </w:rPr>
      </w:pPr>
      <w:r w:rsidRPr="009A6F30">
        <w:rPr>
          <w:lang w:eastAsia="en-US"/>
        </w:rPr>
        <w:t>Наименование, характеристики и количество поставляемых товаров, наименование и объем выполняемых работ, оказываемых услуг:</w:t>
      </w:r>
    </w:p>
    <w:p w:rsidR="00873984" w:rsidRPr="009A6F30" w:rsidRDefault="00873984" w:rsidP="00873984">
      <w:pPr>
        <w:tabs>
          <w:tab w:val="left" w:pos="3927"/>
        </w:tabs>
        <w:jc w:val="both"/>
        <w:rPr>
          <w:lang w:eastAsia="en-US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252"/>
        <w:gridCol w:w="883"/>
        <w:gridCol w:w="1265"/>
        <w:gridCol w:w="1266"/>
        <w:gridCol w:w="1515"/>
      </w:tblGrid>
      <w:tr w:rsidR="00873984" w:rsidRPr="009A6F30" w:rsidTr="00625CEA">
        <w:trPr>
          <w:trHeight w:val="851"/>
        </w:trPr>
        <w:tc>
          <w:tcPr>
            <w:tcW w:w="710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  <w:r w:rsidRPr="009A6F30">
              <w:rPr>
                <w:lang w:eastAsia="en-US"/>
              </w:rPr>
              <w:t>№</w:t>
            </w:r>
          </w:p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  <w:r w:rsidRPr="009A6F30">
              <w:rPr>
                <w:lang w:eastAsia="en-US"/>
              </w:rPr>
              <w:t>п/п</w:t>
            </w:r>
          </w:p>
        </w:tc>
        <w:tc>
          <w:tcPr>
            <w:tcW w:w="4252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center"/>
              <w:rPr>
                <w:lang w:eastAsia="en-US"/>
              </w:rPr>
            </w:pPr>
            <w:r w:rsidRPr="009A6F30">
              <w:rPr>
                <w:lang w:eastAsia="en-US"/>
              </w:rPr>
              <w:t>Наименование и характеристики предмета контракта</w:t>
            </w:r>
          </w:p>
        </w:tc>
        <w:tc>
          <w:tcPr>
            <w:tcW w:w="883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center"/>
              <w:rPr>
                <w:lang w:eastAsia="en-US"/>
              </w:rPr>
            </w:pPr>
            <w:r w:rsidRPr="009A6F30">
              <w:rPr>
                <w:lang w:eastAsia="en-US"/>
              </w:rPr>
              <w:t>Ед. изм.</w:t>
            </w:r>
          </w:p>
        </w:tc>
        <w:tc>
          <w:tcPr>
            <w:tcW w:w="1265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center"/>
              <w:rPr>
                <w:lang w:eastAsia="en-US"/>
              </w:rPr>
            </w:pPr>
            <w:r w:rsidRPr="009A6F30">
              <w:rPr>
                <w:lang w:eastAsia="en-US"/>
              </w:rPr>
              <w:t>Коли-чество</w:t>
            </w:r>
          </w:p>
        </w:tc>
        <w:tc>
          <w:tcPr>
            <w:tcW w:w="1266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  <w:r w:rsidRPr="009A6F30">
              <w:rPr>
                <w:lang w:eastAsia="en-US"/>
              </w:rPr>
              <w:t>Цена за 1 единицу, рублей</w:t>
            </w:r>
          </w:p>
        </w:tc>
        <w:tc>
          <w:tcPr>
            <w:tcW w:w="1515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  <w:r w:rsidRPr="009A6F30">
              <w:rPr>
                <w:lang w:eastAsia="en-US"/>
              </w:rPr>
              <w:t>Общая стоимость, рублей</w:t>
            </w:r>
          </w:p>
        </w:tc>
      </w:tr>
      <w:tr w:rsidR="00873984" w:rsidRPr="009A6F30" w:rsidTr="00625CEA">
        <w:trPr>
          <w:trHeight w:val="186"/>
        </w:trPr>
        <w:tc>
          <w:tcPr>
            <w:tcW w:w="710" w:type="dxa"/>
            <w:vAlign w:val="center"/>
          </w:tcPr>
          <w:p w:rsidR="00873984" w:rsidRPr="009A6F30" w:rsidRDefault="00873984" w:rsidP="00625CEA">
            <w:pPr>
              <w:tabs>
                <w:tab w:val="left" w:pos="3927"/>
              </w:tabs>
              <w:jc w:val="center"/>
              <w:rPr>
                <w:lang w:eastAsia="en-US"/>
              </w:rPr>
            </w:pPr>
            <w:r w:rsidRPr="009A6F30">
              <w:rPr>
                <w:lang w:eastAsia="en-US"/>
              </w:rPr>
              <w:t>1.</w:t>
            </w:r>
          </w:p>
        </w:tc>
        <w:tc>
          <w:tcPr>
            <w:tcW w:w="4252" w:type="dxa"/>
            <w:vAlign w:val="center"/>
          </w:tcPr>
          <w:p w:rsidR="00873984" w:rsidRPr="009A6F30" w:rsidRDefault="00873984" w:rsidP="00625CEA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873984" w:rsidRPr="009A6F30" w:rsidRDefault="00873984" w:rsidP="00625CEA">
            <w:pPr>
              <w:jc w:val="center"/>
              <w:rPr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73984" w:rsidRPr="009A6F30" w:rsidRDefault="00873984" w:rsidP="00625CEA">
            <w:pPr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873984" w:rsidRPr="009A6F30" w:rsidRDefault="00873984" w:rsidP="00625CEA">
            <w:pPr>
              <w:jc w:val="center"/>
              <w:rPr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873984" w:rsidRPr="009A6F30" w:rsidRDefault="00873984" w:rsidP="00625CEA">
            <w:pPr>
              <w:jc w:val="center"/>
              <w:rPr>
                <w:lang w:eastAsia="en-US"/>
              </w:rPr>
            </w:pPr>
          </w:p>
        </w:tc>
      </w:tr>
      <w:tr w:rsidR="00873984" w:rsidRPr="009A6F30" w:rsidTr="00625CEA">
        <w:trPr>
          <w:trHeight w:val="430"/>
        </w:trPr>
        <w:tc>
          <w:tcPr>
            <w:tcW w:w="710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</w:p>
        </w:tc>
        <w:tc>
          <w:tcPr>
            <w:tcW w:w="4252" w:type="dxa"/>
          </w:tcPr>
          <w:p w:rsidR="00873984" w:rsidRPr="009A6F30" w:rsidRDefault="00873984" w:rsidP="00625CEA">
            <w:pPr>
              <w:rPr>
                <w:lang w:eastAsia="en-US"/>
              </w:rPr>
            </w:pPr>
            <w:r w:rsidRPr="009A6F30">
              <w:rPr>
                <w:lang w:eastAsia="en-US"/>
              </w:rPr>
              <w:t>ИТОГО:</w:t>
            </w:r>
          </w:p>
        </w:tc>
        <w:tc>
          <w:tcPr>
            <w:tcW w:w="883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</w:p>
        </w:tc>
        <w:tc>
          <w:tcPr>
            <w:tcW w:w="1265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</w:p>
        </w:tc>
        <w:tc>
          <w:tcPr>
            <w:tcW w:w="1266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both"/>
              <w:rPr>
                <w:lang w:eastAsia="en-US"/>
              </w:rPr>
            </w:pPr>
          </w:p>
        </w:tc>
        <w:tc>
          <w:tcPr>
            <w:tcW w:w="1515" w:type="dxa"/>
          </w:tcPr>
          <w:p w:rsidR="00873984" w:rsidRPr="009A6F30" w:rsidRDefault="00873984" w:rsidP="00625CEA">
            <w:pPr>
              <w:tabs>
                <w:tab w:val="left" w:pos="3927"/>
              </w:tabs>
              <w:jc w:val="center"/>
              <w:rPr>
                <w:lang w:eastAsia="en-US"/>
              </w:rPr>
            </w:pPr>
          </w:p>
        </w:tc>
      </w:tr>
    </w:tbl>
    <w:p w:rsidR="00873984" w:rsidRPr="009A6F30" w:rsidRDefault="00873984" w:rsidP="00873984">
      <w:pPr>
        <w:tabs>
          <w:tab w:val="left" w:pos="3927"/>
        </w:tabs>
        <w:jc w:val="both"/>
        <w:rPr>
          <w:lang w:eastAsia="en-US"/>
        </w:rPr>
      </w:pPr>
      <w:r w:rsidRPr="009A6F30">
        <w:rPr>
          <w:lang w:eastAsia="en-US"/>
        </w:rPr>
        <w:t>Место выполнение работ, (оказания услуг, доставки товара):_________________</w:t>
      </w:r>
    </w:p>
    <w:p w:rsidR="00873984" w:rsidRPr="009A6F30" w:rsidRDefault="00873984" w:rsidP="00873984">
      <w:pPr>
        <w:rPr>
          <w:lang w:eastAsia="en-US"/>
        </w:rPr>
      </w:pPr>
      <w:r w:rsidRPr="009A6F30">
        <w:rPr>
          <w:lang w:eastAsia="en-US"/>
        </w:rPr>
        <w:t>Сроки (периоды) выполнение работ, (оказания услуг, доставки товара):</w:t>
      </w:r>
      <w:r w:rsidRPr="009A6F30">
        <w:rPr>
          <w:b/>
          <w:lang w:eastAsia="en-US"/>
        </w:rPr>
        <w:t xml:space="preserve"> </w:t>
      </w:r>
      <w:r w:rsidRPr="009A6F30">
        <w:rPr>
          <w:lang w:eastAsia="en-US"/>
        </w:rPr>
        <w:t>_________________</w:t>
      </w:r>
    </w:p>
    <w:p w:rsidR="00873984" w:rsidRPr="009A6F30" w:rsidRDefault="00873984" w:rsidP="00873984">
      <w:pPr>
        <w:rPr>
          <w:lang w:eastAsia="en-US"/>
        </w:rPr>
      </w:pPr>
      <w:r w:rsidRPr="009A6F30">
        <w:rPr>
          <w:lang w:eastAsia="en-US"/>
        </w:rPr>
        <w:t>Начальная (максимальная) цена контракта:</w:t>
      </w:r>
      <w:r w:rsidRPr="009A6F30">
        <w:rPr>
          <w:b/>
          <w:lang w:eastAsia="en-US"/>
        </w:rPr>
        <w:t xml:space="preserve"> </w:t>
      </w:r>
      <w:r w:rsidRPr="009A6F30">
        <w:rPr>
          <w:lang w:eastAsia="en-US"/>
        </w:rPr>
        <w:t>_________________ рублей __ копеек</w:t>
      </w:r>
    </w:p>
    <w:p w:rsidR="00873984" w:rsidRPr="009A6F30" w:rsidRDefault="00873984" w:rsidP="00873984">
      <w:pPr>
        <w:pStyle w:val="a5"/>
        <w:rPr>
          <w:sz w:val="24"/>
          <w:szCs w:val="24"/>
        </w:rPr>
      </w:pPr>
      <w:r w:rsidRPr="009A6F30">
        <w:rPr>
          <w:sz w:val="24"/>
          <w:szCs w:val="24"/>
        </w:rPr>
        <w:t>Источник финансирования заказа  ________________________________________________</w:t>
      </w:r>
    </w:p>
    <w:p w:rsidR="00873984" w:rsidRPr="009A6F30" w:rsidRDefault="00873984" w:rsidP="0087398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бюджета)</w:t>
      </w:r>
    </w:p>
    <w:p w:rsidR="00873984" w:rsidRPr="009A6F30" w:rsidRDefault="00873984" w:rsidP="00873984">
      <w:pPr>
        <w:rPr>
          <w:lang w:eastAsia="en-US"/>
        </w:rPr>
      </w:pPr>
      <w:r w:rsidRPr="009A6F30">
        <w:rPr>
          <w:lang w:eastAsia="en-US"/>
        </w:rPr>
        <w:t>Приложения: обоснование начальной (максимальной) цены контракта.</w:t>
      </w:r>
    </w:p>
    <w:p w:rsidR="00873984" w:rsidRPr="009A6F30" w:rsidRDefault="00873984" w:rsidP="008739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984" w:rsidRPr="009A6F30" w:rsidRDefault="00873984" w:rsidP="008739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Руководитель заказчика </w:t>
      </w:r>
      <w:r w:rsidRPr="009A6F30">
        <w:rPr>
          <w:rFonts w:ascii="Times New Roman" w:hAnsi="Times New Roman" w:cs="Times New Roman"/>
          <w:sz w:val="24"/>
          <w:szCs w:val="24"/>
        </w:rPr>
        <w:tab/>
      </w:r>
      <w:r w:rsidRPr="009A6F30">
        <w:rPr>
          <w:rFonts w:ascii="Times New Roman" w:hAnsi="Times New Roman" w:cs="Times New Roman"/>
          <w:sz w:val="24"/>
          <w:szCs w:val="24"/>
        </w:rPr>
        <w:tab/>
        <w:t xml:space="preserve">____________________   </w:t>
      </w:r>
      <w:r w:rsidRPr="009A6F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73984" w:rsidRPr="009A6F30" w:rsidRDefault="00873984" w:rsidP="008739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                       (расшифровка подписи)</w:t>
      </w:r>
    </w:p>
    <w:p w:rsidR="00873984" w:rsidRPr="009A6F30" w:rsidRDefault="00873984" w:rsidP="00873984">
      <w:pPr>
        <w:ind w:left="4956" w:firstLine="708"/>
        <w:jc w:val="both"/>
      </w:pPr>
      <w:r w:rsidRPr="009A6F30">
        <w:t>м.п.</w:t>
      </w:r>
    </w:p>
    <w:p w:rsidR="00757D92" w:rsidRPr="009A6F30" w:rsidRDefault="00757D92"/>
    <w:p w:rsidR="009A6F30" w:rsidRDefault="009A6F30"/>
    <w:p w:rsidR="004766EC" w:rsidRDefault="004766EC"/>
    <w:p w:rsidR="004766EC" w:rsidRDefault="004766EC"/>
    <w:p w:rsidR="004E7A8B" w:rsidRDefault="004E7A8B"/>
    <w:p w:rsidR="004E7A8B" w:rsidRDefault="004E7A8B"/>
    <w:p w:rsidR="004E7A8B" w:rsidRDefault="004E7A8B"/>
    <w:p w:rsidR="004766EC" w:rsidRDefault="004766EC"/>
    <w:p w:rsidR="004766EC" w:rsidRDefault="004766EC"/>
    <w:p w:rsidR="004766EC" w:rsidRPr="009A6F30" w:rsidRDefault="004766EC" w:rsidP="004766EC">
      <w:pPr>
        <w:ind w:left="5220"/>
        <w:jc w:val="center"/>
      </w:pPr>
      <w:r w:rsidRPr="009A6F30">
        <w:lastRenderedPageBreak/>
        <w:t xml:space="preserve">  Приложение </w:t>
      </w:r>
      <w:r>
        <w:t xml:space="preserve"> № 2  </w:t>
      </w:r>
    </w:p>
    <w:p w:rsidR="004766EC" w:rsidRPr="009A6F30" w:rsidRDefault="004766EC" w:rsidP="004766EC">
      <w:pPr>
        <w:ind w:left="5220"/>
        <w:jc w:val="center"/>
      </w:pPr>
      <w:r w:rsidRPr="009A6F30">
        <w:t>к постановлению Администрации</w:t>
      </w:r>
    </w:p>
    <w:p w:rsidR="004766EC" w:rsidRPr="009A6F30" w:rsidRDefault="004766EC" w:rsidP="004766EC">
      <w:pPr>
        <w:ind w:left="5220"/>
        <w:jc w:val="center"/>
      </w:pPr>
      <w:r w:rsidRPr="009A6F30">
        <w:t xml:space="preserve">Карагинского муниципального района от «___»________2019 г. </w:t>
      </w:r>
    </w:p>
    <w:p w:rsidR="004766EC" w:rsidRDefault="004766EC"/>
    <w:p w:rsidR="004766EC" w:rsidRDefault="004766EC" w:rsidP="004766EC">
      <w:pPr>
        <w:jc w:val="center"/>
      </w:pPr>
    </w:p>
    <w:p w:rsidR="004766EC" w:rsidRPr="009A6F30" w:rsidRDefault="004766EC" w:rsidP="004766EC">
      <w:pPr>
        <w:jc w:val="center"/>
      </w:pPr>
      <w:r>
        <w:t>Перечень муниципальных заказчиков Карагинского муниципального района</w:t>
      </w:r>
    </w:p>
    <w:p w:rsidR="004766EC" w:rsidRDefault="004766EC" w:rsidP="004766EC"/>
    <w:p w:rsidR="004766EC" w:rsidRDefault="008B71C6" w:rsidP="004766EC">
      <w:pPr>
        <w:pStyle w:val="a9"/>
        <w:numPr>
          <w:ilvl w:val="0"/>
          <w:numId w:val="1"/>
        </w:numPr>
      </w:pPr>
      <w:r>
        <w:t>Муниципальное казённое учреждение «Управление образования Карагинского муниципального района».</w:t>
      </w:r>
    </w:p>
    <w:p w:rsidR="008B71C6" w:rsidRDefault="008B71C6" w:rsidP="008B71C6">
      <w:pPr>
        <w:pStyle w:val="a9"/>
        <w:numPr>
          <w:ilvl w:val="0"/>
          <w:numId w:val="1"/>
        </w:numPr>
      </w:pPr>
      <w:r>
        <w:t>Муниципальное казённое учреждение «Управление  культуры Карагинского муниципального района».</w:t>
      </w:r>
    </w:p>
    <w:p w:rsidR="008B71C6" w:rsidRDefault="008B71C6" w:rsidP="004766EC">
      <w:pPr>
        <w:pStyle w:val="a9"/>
        <w:numPr>
          <w:ilvl w:val="0"/>
          <w:numId w:val="1"/>
        </w:numPr>
      </w:pPr>
      <w:r>
        <w:t>Управление по выполнению полномочий муниципального образования городского поселения « п. Оссора»</w:t>
      </w:r>
    </w:p>
    <w:p w:rsidR="008B71C6" w:rsidRPr="009A6F30" w:rsidRDefault="008B71C6" w:rsidP="004766EC">
      <w:pPr>
        <w:pStyle w:val="a9"/>
        <w:numPr>
          <w:ilvl w:val="0"/>
          <w:numId w:val="1"/>
        </w:numPr>
      </w:pPr>
      <w:r>
        <w:t>Совет депутатов Карагинского муниципального района</w:t>
      </w:r>
    </w:p>
    <w:sectPr w:rsidR="008B71C6" w:rsidRPr="009A6F30" w:rsidSect="004E7A8B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02F"/>
    <w:multiLevelType w:val="hybridMultilevel"/>
    <w:tmpl w:val="2BB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873984"/>
    <w:rsid w:val="00032414"/>
    <w:rsid w:val="00034595"/>
    <w:rsid w:val="000F73C8"/>
    <w:rsid w:val="004766EC"/>
    <w:rsid w:val="004E7A8B"/>
    <w:rsid w:val="007330DE"/>
    <w:rsid w:val="00757D92"/>
    <w:rsid w:val="00873984"/>
    <w:rsid w:val="008B71C6"/>
    <w:rsid w:val="009A6F30"/>
    <w:rsid w:val="00AE6780"/>
    <w:rsid w:val="00C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9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3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7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3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73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87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39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9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76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983484A2F7A0A224B3664FD0476E073F04B6B9875FACCD6DB8F6334N2nBK" TargetMode="External"/><Relationship Id="rId13" Type="http://schemas.openxmlformats.org/officeDocument/2006/relationships/hyperlink" Target="consultantplus://offline/ref=498983484A2F7A0A224B3664FD0476E073F04B6B9875FACCD6DB8F63342B563869AE44F51D78565FNAn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8983484A2F7A0A224B3664FD0476E073F04B6B9875FACCD6DB8F6334N2nBK" TargetMode="External"/><Relationship Id="rId12" Type="http://schemas.openxmlformats.org/officeDocument/2006/relationships/hyperlink" Target="consultantplus://offline/ref=498983484A2F7A0A224B3664FD0476E073F04B6B9875FACCD6DB8F6334N2n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983484A2F7A0A224B3664FD0476E073F04B6B9875FACCD6DB8F6334N2nBK" TargetMode="External"/><Relationship Id="rId11" Type="http://schemas.openxmlformats.org/officeDocument/2006/relationships/hyperlink" Target="consultantplus://offline/ref=498983484A2F7A0A224B3664FD0476E073F04B6B9875FACCD6DB8F6334N2nBK" TargetMode="External"/><Relationship Id="rId5" Type="http://schemas.openxmlformats.org/officeDocument/2006/relationships/hyperlink" Target="consultantplus://offline/ref=498983484A2F7A0A224B3664FD0476E073F04B6B9875FACCD6DB8F6334N2n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8983484A2F7A0A224B3664FD0476E073F04B6B9875FACCD6DB8F63342B563869AE44F6N1n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983484A2F7A0A224B3664FD0476E073F04B6B9875FACCD6DB8F63342B563869AE44F51D795E5CNAnBK" TargetMode="External"/><Relationship Id="rId14" Type="http://schemas.openxmlformats.org/officeDocument/2006/relationships/hyperlink" Target="consultantplus://offline/ref=498983484A2F7A0A224B3664FD0476E073F04B6B9875FACCD6DB8F63342B563869AE44F51D78555BNA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4</cp:revision>
  <cp:lastPrinted>2019-01-09T22:02:00Z</cp:lastPrinted>
  <dcterms:created xsi:type="dcterms:W3CDTF">2019-01-09T04:31:00Z</dcterms:created>
  <dcterms:modified xsi:type="dcterms:W3CDTF">2019-01-13T20:24:00Z</dcterms:modified>
</cp:coreProperties>
</file>